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E4507F" w:rsidRPr="00CF2CE2" w:rsidTr="000A78B2">
        <w:trPr>
          <w:trHeight w:val="961"/>
        </w:trPr>
        <w:tc>
          <w:tcPr>
            <w:tcW w:w="3096" w:type="dxa"/>
          </w:tcPr>
          <w:p w:rsidR="00E4507F" w:rsidRPr="00CF2CE2" w:rsidRDefault="00E4507F" w:rsidP="000A78B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bCs/>
                <w:szCs w:val="28"/>
              </w:rPr>
            </w:pPr>
            <w:bookmarkStart w:id="0" w:name="sub_99"/>
            <w:bookmarkStart w:id="1" w:name="_GoBack"/>
            <w:bookmarkEnd w:id="1"/>
          </w:p>
        </w:tc>
        <w:tc>
          <w:tcPr>
            <w:tcW w:w="3096" w:type="dxa"/>
            <w:hideMark/>
          </w:tcPr>
          <w:p w:rsidR="00E4507F" w:rsidRPr="00CF2CE2" w:rsidRDefault="00042BAE" w:rsidP="000A78B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bCs/>
                <w:szCs w:val="28"/>
              </w:rPr>
            </w:pPr>
            <w:r w:rsidRPr="00CF2CE2">
              <w:rPr>
                <w:noProof/>
                <w:szCs w:val="28"/>
              </w:rPr>
              <w:drawing>
                <wp:inline distT="0" distB="0" distL="0" distR="0">
                  <wp:extent cx="419100" cy="666750"/>
                  <wp:effectExtent l="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E4507F" w:rsidRPr="00CF2CE2" w:rsidRDefault="00E4507F" w:rsidP="000A78B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8"/>
              </w:rPr>
            </w:pPr>
          </w:p>
        </w:tc>
      </w:tr>
    </w:tbl>
    <w:p w:rsidR="00E4507F" w:rsidRPr="00CF2CE2" w:rsidRDefault="00E4507F" w:rsidP="00E4507F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CE2">
        <w:rPr>
          <w:rFonts w:ascii="Times New Roman" w:hAnsi="Times New Roman" w:cs="Times New Roman"/>
          <w:b/>
          <w:bCs/>
          <w:sz w:val="28"/>
          <w:szCs w:val="28"/>
        </w:rPr>
        <w:t>СОВЕТ ДЕПУТАТОВ МУНИЦИПАЛЬНОГО ОБРАЗОВАНИЯ</w:t>
      </w:r>
    </w:p>
    <w:p w:rsidR="00E4507F" w:rsidRPr="00CF2CE2" w:rsidRDefault="00E4507F" w:rsidP="00E4507F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CE2">
        <w:rPr>
          <w:rFonts w:ascii="Times New Roman" w:hAnsi="Times New Roman" w:cs="Times New Roman"/>
          <w:b/>
          <w:bCs/>
          <w:sz w:val="28"/>
          <w:szCs w:val="28"/>
        </w:rPr>
        <w:t>НИКОЛАЕВСКИЙ  СЕЛЬСОВЕТ САРАКТАШСКОГО РАЙОНА</w:t>
      </w:r>
    </w:p>
    <w:p w:rsidR="00E4507F" w:rsidRPr="00CF2CE2" w:rsidRDefault="00E4507F" w:rsidP="00E4507F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CE2"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</w:t>
      </w:r>
    </w:p>
    <w:p w:rsidR="00E4507F" w:rsidRPr="00CF2CE2" w:rsidRDefault="00E4507F" w:rsidP="00E4507F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CE2">
        <w:rPr>
          <w:rFonts w:ascii="Times New Roman" w:hAnsi="Times New Roman" w:cs="Times New Roman"/>
          <w:b/>
          <w:bCs/>
          <w:sz w:val="28"/>
          <w:szCs w:val="28"/>
        </w:rPr>
        <w:t>ТРЕТИЙ СОЗЫВ</w:t>
      </w:r>
    </w:p>
    <w:p w:rsidR="00E4507F" w:rsidRPr="00CF2CE2" w:rsidRDefault="00E4507F" w:rsidP="00E4507F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507F" w:rsidRPr="00CF2CE2" w:rsidRDefault="00E4507F" w:rsidP="00E4507F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CE2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E4507F" w:rsidRPr="00CF2CE2" w:rsidRDefault="00E4507F" w:rsidP="00E4507F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 w:rsidRPr="00CF2CE2">
        <w:rPr>
          <w:rFonts w:ascii="Times New Roman" w:hAnsi="Times New Roman" w:cs="Times New Roman"/>
          <w:sz w:val="28"/>
          <w:szCs w:val="28"/>
        </w:rPr>
        <w:t>тридцать четвертого  заседания Совета депутатов</w:t>
      </w:r>
    </w:p>
    <w:p w:rsidR="00E4507F" w:rsidRPr="00CF2CE2" w:rsidRDefault="00E4507F" w:rsidP="00E4507F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 w:rsidRPr="00CF2CE2">
        <w:rPr>
          <w:rFonts w:ascii="Times New Roman" w:hAnsi="Times New Roman" w:cs="Times New Roman"/>
          <w:sz w:val="28"/>
          <w:szCs w:val="28"/>
        </w:rPr>
        <w:t>муниципального образования Николаевский  сельсовет</w:t>
      </w:r>
    </w:p>
    <w:p w:rsidR="00E4507F" w:rsidRPr="00CF2CE2" w:rsidRDefault="00E4507F" w:rsidP="00E4507F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 w:rsidRPr="00CF2CE2">
        <w:rPr>
          <w:rFonts w:ascii="Times New Roman" w:hAnsi="Times New Roman" w:cs="Times New Roman"/>
          <w:sz w:val="28"/>
          <w:szCs w:val="28"/>
        </w:rPr>
        <w:t>третьего  созыва</w:t>
      </w:r>
    </w:p>
    <w:p w:rsidR="00E4507F" w:rsidRPr="00CF2CE2" w:rsidRDefault="00E4507F" w:rsidP="00E4507F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</w:p>
    <w:p w:rsidR="00E4507F" w:rsidRPr="00E4507F" w:rsidRDefault="00E4507F" w:rsidP="00E4507F">
      <w:pPr>
        <w:jc w:val="center"/>
        <w:rPr>
          <w:sz w:val="28"/>
          <w:szCs w:val="28"/>
        </w:rPr>
      </w:pPr>
      <w:r w:rsidRPr="00E4507F">
        <w:rPr>
          <w:sz w:val="28"/>
          <w:szCs w:val="28"/>
        </w:rPr>
        <w:t xml:space="preserve">от 25 декабря 2019 года                     с. Николаевка                № </w:t>
      </w:r>
      <w:r w:rsidR="00753675">
        <w:rPr>
          <w:sz w:val="28"/>
          <w:szCs w:val="28"/>
        </w:rPr>
        <w:t>184</w:t>
      </w:r>
    </w:p>
    <w:p w:rsidR="00FF1853" w:rsidRPr="00E4507F" w:rsidRDefault="00FF1853" w:rsidP="00FF1853">
      <w:pPr>
        <w:shd w:val="clear" w:color="auto" w:fill="FFFFFF"/>
        <w:jc w:val="center"/>
        <w:rPr>
          <w:caps/>
          <w:sz w:val="28"/>
          <w:szCs w:val="28"/>
        </w:rPr>
      </w:pPr>
    </w:p>
    <w:p w:rsidR="00FF1853" w:rsidRPr="009A0297" w:rsidRDefault="00FF1853" w:rsidP="00FF1853">
      <w:pPr>
        <w:shd w:val="clear" w:color="auto" w:fill="FFFFFF"/>
        <w:jc w:val="center"/>
        <w:rPr>
          <w:caps/>
          <w:sz w:val="28"/>
          <w:szCs w:val="28"/>
        </w:rPr>
      </w:pPr>
    </w:p>
    <w:bookmarkEnd w:id="0"/>
    <w:p w:rsidR="009A0297" w:rsidRPr="009A0297" w:rsidRDefault="009A0297" w:rsidP="009A0297">
      <w:pPr>
        <w:pStyle w:val="af4"/>
        <w:ind w:left="-360"/>
        <w:jc w:val="center"/>
        <w:rPr>
          <w:rFonts w:ascii="Times New Roman" w:hAnsi="Times New Roman"/>
          <w:sz w:val="28"/>
          <w:szCs w:val="28"/>
        </w:rPr>
      </w:pPr>
      <w:r w:rsidRPr="009A0297">
        <w:rPr>
          <w:rFonts w:ascii="Times New Roman" w:hAnsi="Times New Roman"/>
          <w:sz w:val="28"/>
          <w:szCs w:val="28"/>
        </w:rPr>
        <w:t xml:space="preserve">Об внесение изменений в  Положения о бюджетном процессе </w:t>
      </w:r>
    </w:p>
    <w:p w:rsidR="009A0297" w:rsidRPr="009A0297" w:rsidRDefault="009A0297" w:rsidP="009A0297">
      <w:pPr>
        <w:pStyle w:val="af4"/>
        <w:ind w:left="-360"/>
        <w:jc w:val="center"/>
        <w:rPr>
          <w:rFonts w:ascii="Times New Roman" w:hAnsi="Times New Roman"/>
          <w:sz w:val="28"/>
          <w:szCs w:val="28"/>
        </w:rPr>
      </w:pPr>
      <w:r w:rsidRPr="009A0297">
        <w:rPr>
          <w:rFonts w:ascii="Times New Roman" w:hAnsi="Times New Roman"/>
          <w:sz w:val="28"/>
          <w:szCs w:val="28"/>
        </w:rPr>
        <w:t xml:space="preserve">в  муниципальном образовании </w:t>
      </w:r>
      <w:r w:rsidR="00B02E8A">
        <w:rPr>
          <w:rFonts w:ascii="Times New Roman" w:hAnsi="Times New Roman"/>
          <w:sz w:val="28"/>
          <w:szCs w:val="28"/>
        </w:rPr>
        <w:t xml:space="preserve">Николаевский </w:t>
      </w:r>
      <w:r w:rsidRPr="009A0297">
        <w:rPr>
          <w:rFonts w:ascii="Times New Roman" w:hAnsi="Times New Roman"/>
          <w:sz w:val="28"/>
          <w:szCs w:val="28"/>
        </w:rPr>
        <w:t>сельсовет</w:t>
      </w:r>
    </w:p>
    <w:p w:rsidR="009A0297" w:rsidRPr="009A0297" w:rsidRDefault="009A0297" w:rsidP="009A0297">
      <w:pPr>
        <w:pStyle w:val="af4"/>
        <w:ind w:left="-360"/>
        <w:jc w:val="center"/>
        <w:rPr>
          <w:rFonts w:ascii="Times New Roman" w:hAnsi="Times New Roman"/>
          <w:sz w:val="28"/>
          <w:szCs w:val="28"/>
        </w:rPr>
      </w:pPr>
      <w:r w:rsidRPr="009A0297">
        <w:rPr>
          <w:rFonts w:ascii="Times New Roman" w:hAnsi="Times New Roman"/>
          <w:sz w:val="28"/>
          <w:szCs w:val="28"/>
        </w:rPr>
        <w:t>Саракташского района Оренбургской области</w:t>
      </w:r>
    </w:p>
    <w:p w:rsidR="009A0297" w:rsidRPr="009A0297" w:rsidRDefault="009A0297" w:rsidP="009A0297">
      <w:pPr>
        <w:pStyle w:val="af4"/>
        <w:ind w:left="-360"/>
        <w:jc w:val="center"/>
        <w:rPr>
          <w:rFonts w:ascii="Times New Roman" w:hAnsi="Times New Roman"/>
          <w:bCs/>
          <w:sz w:val="28"/>
          <w:szCs w:val="28"/>
        </w:rPr>
      </w:pPr>
    </w:p>
    <w:p w:rsidR="009A0297" w:rsidRPr="009A0297" w:rsidRDefault="009A0297" w:rsidP="009A0297">
      <w:pPr>
        <w:pStyle w:val="af4"/>
        <w:ind w:left="-360"/>
        <w:jc w:val="center"/>
        <w:rPr>
          <w:rFonts w:ascii="Times New Roman" w:hAnsi="Times New Roman"/>
          <w:bCs/>
          <w:sz w:val="28"/>
          <w:szCs w:val="28"/>
        </w:rPr>
      </w:pPr>
    </w:p>
    <w:p w:rsidR="009A0297" w:rsidRPr="00B02E8A" w:rsidRDefault="009A0297" w:rsidP="009A0297">
      <w:pPr>
        <w:pStyle w:val="ConsPlusNormal"/>
        <w:widowControl/>
        <w:ind w:left="-360" w:firstLine="1068"/>
        <w:jc w:val="both"/>
        <w:rPr>
          <w:rFonts w:ascii="Times New Roman" w:hAnsi="Times New Roman" w:cs="Times New Roman"/>
          <w:sz w:val="28"/>
          <w:szCs w:val="28"/>
        </w:rPr>
      </w:pPr>
      <w:r w:rsidRPr="00B02E8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B02E8A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26.07.2019 № 199-ФЗ «О внесении изменений 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 внутреннего финансового аудита»</w:t>
      </w:r>
      <w:r w:rsidR="002D20E3" w:rsidRPr="00B02E8A">
        <w:rPr>
          <w:rFonts w:ascii="Times New Roman" w:hAnsi="Times New Roman" w:cs="Times New Roman"/>
          <w:color w:val="000000"/>
          <w:sz w:val="28"/>
          <w:szCs w:val="28"/>
        </w:rPr>
        <w:t>, рассмотрев протест прокуратуры Саракташского района</w:t>
      </w:r>
      <w:r w:rsidR="00A413AB" w:rsidRPr="00B02E8A">
        <w:rPr>
          <w:rFonts w:ascii="Times New Roman" w:hAnsi="Times New Roman" w:cs="Times New Roman"/>
          <w:color w:val="000000"/>
          <w:sz w:val="28"/>
          <w:szCs w:val="28"/>
        </w:rPr>
        <w:t xml:space="preserve"> Оренбургской области</w:t>
      </w:r>
      <w:r w:rsidR="002D20E3" w:rsidRPr="00B02E8A">
        <w:rPr>
          <w:rFonts w:ascii="Times New Roman" w:hAnsi="Times New Roman" w:cs="Times New Roman"/>
          <w:color w:val="000000"/>
          <w:sz w:val="28"/>
          <w:szCs w:val="28"/>
        </w:rPr>
        <w:t xml:space="preserve">, руководствуясь </w:t>
      </w:r>
      <w:r w:rsidRPr="00B02E8A">
        <w:rPr>
          <w:rFonts w:ascii="Times New Roman" w:hAnsi="Times New Roman" w:cs="Times New Roman"/>
          <w:sz w:val="28"/>
          <w:szCs w:val="28"/>
        </w:rPr>
        <w:t xml:space="preserve"> Уставом муниципального образования </w:t>
      </w:r>
      <w:r w:rsidR="00B02E8A">
        <w:rPr>
          <w:rFonts w:ascii="Times New Roman" w:hAnsi="Times New Roman" w:cs="Times New Roman"/>
          <w:sz w:val="28"/>
          <w:szCs w:val="28"/>
        </w:rPr>
        <w:t xml:space="preserve">Николаевский </w:t>
      </w:r>
      <w:r w:rsidRPr="00B02E8A">
        <w:rPr>
          <w:rFonts w:ascii="Times New Roman" w:hAnsi="Times New Roman" w:cs="Times New Roman"/>
          <w:sz w:val="28"/>
          <w:szCs w:val="28"/>
        </w:rPr>
        <w:t xml:space="preserve">сельсовет,   </w:t>
      </w:r>
    </w:p>
    <w:p w:rsidR="009A0297" w:rsidRPr="00B02E8A" w:rsidRDefault="009A0297" w:rsidP="009A0297">
      <w:pPr>
        <w:pStyle w:val="ConsPlusNormal"/>
        <w:widowControl/>
        <w:ind w:left="-360"/>
        <w:jc w:val="both"/>
        <w:rPr>
          <w:rFonts w:ascii="Times New Roman" w:hAnsi="Times New Roman" w:cs="Times New Roman"/>
          <w:sz w:val="28"/>
          <w:szCs w:val="28"/>
        </w:rPr>
      </w:pPr>
    </w:p>
    <w:p w:rsidR="009A0297" w:rsidRPr="009A0297" w:rsidRDefault="009A0297" w:rsidP="009A0297">
      <w:pPr>
        <w:ind w:left="-360"/>
        <w:jc w:val="both"/>
        <w:rPr>
          <w:sz w:val="28"/>
          <w:szCs w:val="28"/>
        </w:rPr>
      </w:pPr>
      <w:r w:rsidRPr="009A0297">
        <w:rPr>
          <w:sz w:val="28"/>
          <w:szCs w:val="28"/>
        </w:rPr>
        <w:t xml:space="preserve">Совет депутатов </w:t>
      </w:r>
      <w:r w:rsidR="00B02E8A">
        <w:rPr>
          <w:sz w:val="28"/>
          <w:szCs w:val="28"/>
        </w:rPr>
        <w:t>Николаевского</w:t>
      </w:r>
      <w:r w:rsidRPr="009A0297">
        <w:rPr>
          <w:sz w:val="28"/>
          <w:szCs w:val="28"/>
        </w:rPr>
        <w:t xml:space="preserve"> сельсовета</w:t>
      </w:r>
    </w:p>
    <w:p w:rsidR="009A0297" w:rsidRPr="009A0297" w:rsidRDefault="009A0297" w:rsidP="009A0297">
      <w:pPr>
        <w:ind w:left="-360"/>
        <w:jc w:val="both"/>
        <w:rPr>
          <w:sz w:val="28"/>
          <w:szCs w:val="28"/>
        </w:rPr>
      </w:pPr>
    </w:p>
    <w:p w:rsidR="009A0297" w:rsidRPr="009A0297" w:rsidRDefault="009A0297" w:rsidP="009A0297">
      <w:pPr>
        <w:ind w:left="-360"/>
        <w:jc w:val="both"/>
        <w:rPr>
          <w:sz w:val="28"/>
          <w:szCs w:val="28"/>
        </w:rPr>
      </w:pPr>
      <w:r w:rsidRPr="009A0297">
        <w:rPr>
          <w:sz w:val="28"/>
          <w:szCs w:val="28"/>
        </w:rPr>
        <w:t>РЕШИЛ:</w:t>
      </w:r>
    </w:p>
    <w:p w:rsidR="009A0297" w:rsidRPr="009A0297" w:rsidRDefault="009A0297" w:rsidP="009A0297">
      <w:pPr>
        <w:ind w:left="-360"/>
        <w:jc w:val="both"/>
        <w:rPr>
          <w:sz w:val="28"/>
          <w:szCs w:val="28"/>
        </w:rPr>
      </w:pPr>
    </w:p>
    <w:p w:rsidR="00B77CE8" w:rsidRPr="00B02E8A" w:rsidRDefault="009A0297" w:rsidP="00B77CE8">
      <w:pPr>
        <w:pStyle w:val="ConsPlusNormal"/>
        <w:widowControl/>
        <w:numPr>
          <w:ilvl w:val="0"/>
          <w:numId w:val="14"/>
        </w:numPr>
        <w:tabs>
          <w:tab w:val="left" w:pos="180"/>
        </w:tabs>
        <w:ind w:left="-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2E8A">
        <w:rPr>
          <w:rFonts w:ascii="Times New Roman" w:hAnsi="Times New Roman" w:cs="Times New Roman"/>
          <w:sz w:val="28"/>
          <w:szCs w:val="28"/>
        </w:rPr>
        <w:t xml:space="preserve">Внести в Положение о бюджетном процессе в  муниципальном образовании  </w:t>
      </w:r>
      <w:r w:rsidR="00B02E8A" w:rsidRPr="00B02E8A">
        <w:rPr>
          <w:rFonts w:ascii="Times New Roman" w:hAnsi="Times New Roman" w:cs="Times New Roman"/>
          <w:sz w:val="28"/>
          <w:szCs w:val="28"/>
        </w:rPr>
        <w:t>Николаевский</w:t>
      </w:r>
      <w:r w:rsidRPr="00B02E8A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</w:t>
      </w:r>
      <w:r w:rsidR="00EF3BD7" w:rsidRPr="00B02E8A">
        <w:rPr>
          <w:rFonts w:ascii="Times New Roman" w:hAnsi="Times New Roman" w:cs="Times New Roman"/>
          <w:sz w:val="28"/>
          <w:szCs w:val="28"/>
        </w:rPr>
        <w:t xml:space="preserve">нбургской области, утвержденное </w:t>
      </w:r>
      <w:r w:rsidRPr="00B02E8A">
        <w:rPr>
          <w:rFonts w:ascii="Times New Roman" w:hAnsi="Times New Roman" w:cs="Times New Roman"/>
          <w:sz w:val="28"/>
          <w:szCs w:val="28"/>
        </w:rPr>
        <w:t>решение</w:t>
      </w:r>
      <w:r w:rsidR="00A413AB" w:rsidRPr="00B02E8A">
        <w:rPr>
          <w:rFonts w:ascii="Times New Roman" w:hAnsi="Times New Roman" w:cs="Times New Roman"/>
          <w:sz w:val="28"/>
          <w:szCs w:val="28"/>
        </w:rPr>
        <w:t>м</w:t>
      </w:r>
      <w:r w:rsidRPr="00B02E8A">
        <w:rPr>
          <w:rFonts w:ascii="Times New Roman" w:hAnsi="Times New Roman" w:cs="Times New Roman"/>
          <w:sz w:val="28"/>
          <w:szCs w:val="28"/>
        </w:rPr>
        <w:t xml:space="preserve"> Совета депутатов муниципального образования </w:t>
      </w:r>
      <w:r w:rsidR="00B02E8A" w:rsidRPr="00B02E8A">
        <w:rPr>
          <w:rFonts w:ascii="Times New Roman" w:hAnsi="Times New Roman" w:cs="Times New Roman"/>
          <w:sz w:val="28"/>
          <w:szCs w:val="28"/>
        </w:rPr>
        <w:t xml:space="preserve"> Николаевский </w:t>
      </w:r>
      <w:r w:rsidRPr="00B02E8A">
        <w:rPr>
          <w:rFonts w:ascii="Times New Roman" w:hAnsi="Times New Roman" w:cs="Times New Roman"/>
          <w:sz w:val="28"/>
          <w:szCs w:val="28"/>
        </w:rPr>
        <w:t xml:space="preserve">сельсовет Саракташского района Оренбургской области от </w:t>
      </w:r>
      <w:r w:rsidR="00B02E8A" w:rsidRPr="00B02E8A">
        <w:rPr>
          <w:rFonts w:ascii="Times New Roman" w:hAnsi="Times New Roman" w:cs="Times New Roman"/>
          <w:sz w:val="28"/>
          <w:szCs w:val="28"/>
        </w:rPr>
        <w:t xml:space="preserve">25 июня </w:t>
      </w:r>
      <w:r w:rsidRPr="00B02E8A">
        <w:rPr>
          <w:rFonts w:ascii="Times New Roman" w:hAnsi="Times New Roman" w:cs="Times New Roman"/>
          <w:sz w:val="28"/>
          <w:szCs w:val="28"/>
        </w:rPr>
        <w:t xml:space="preserve">2019 № </w:t>
      </w:r>
      <w:r w:rsidR="00B02E8A" w:rsidRPr="00B02E8A">
        <w:rPr>
          <w:rFonts w:ascii="Times New Roman" w:hAnsi="Times New Roman" w:cs="Times New Roman"/>
          <w:sz w:val="28"/>
          <w:szCs w:val="28"/>
        </w:rPr>
        <w:t>164</w:t>
      </w:r>
      <w:r w:rsidRPr="00B02E8A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9A0297" w:rsidRPr="00B02E8A" w:rsidRDefault="00B77CE8" w:rsidP="00B77CE8">
      <w:pPr>
        <w:pStyle w:val="ConsPlusNormal"/>
        <w:widowControl/>
        <w:tabs>
          <w:tab w:val="left" w:pos="180"/>
        </w:tabs>
        <w:ind w:left="-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2E8A">
        <w:rPr>
          <w:rFonts w:ascii="Times New Roman" w:hAnsi="Times New Roman" w:cs="Times New Roman"/>
          <w:sz w:val="28"/>
          <w:szCs w:val="28"/>
        </w:rPr>
        <w:t>1.1.</w:t>
      </w:r>
      <w:r w:rsidR="00482937" w:rsidRPr="00B02E8A">
        <w:rPr>
          <w:rFonts w:ascii="Times New Roman" w:hAnsi="Times New Roman" w:cs="Times New Roman"/>
          <w:sz w:val="28"/>
          <w:szCs w:val="28"/>
        </w:rPr>
        <w:t xml:space="preserve"> </w:t>
      </w:r>
      <w:r w:rsidRPr="00B02E8A">
        <w:rPr>
          <w:rFonts w:ascii="Times New Roman" w:hAnsi="Times New Roman" w:cs="Times New Roman"/>
          <w:sz w:val="28"/>
          <w:szCs w:val="28"/>
        </w:rPr>
        <w:t>П</w:t>
      </w:r>
      <w:r w:rsidR="00EF3BD7" w:rsidRPr="00B02E8A">
        <w:rPr>
          <w:rFonts w:ascii="Times New Roman" w:hAnsi="Times New Roman" w:cs="Times New Roman"/>
          <w:sz w:val="28"/>
          <w:szCs w:val="28"/>
        </w:rPr>
        <w:t>ункт 7 части 1 статьи 2</w:t>
      </w:r>
      <w:r w:rsidR="009A0297" w:rsidRPr="00B02E8A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B77CE8" w:rsidRPr="00B02E8A" w:rsidRDefault="00B77CE8" w:rsidP="00B77CE8">
      <w:pPr>
        <w:pStyle w:val="ConsPlusNormal"/>
        <w:widowControl/>
        <w:tabs>
          <w:tab w:val="left" w:pos="18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0297" w:rsidRPr="00B02E8A" w:rsidRDefault="009A0297" w:rsidP="009A0297">
      <w:pPr>
        <w:pStyle w:val="ConsPlusNormal"/>
        <w:widowControl/>
        <w:numPr>
          <w:ilvl w:val="0"/>
          <w:numId w:val="14"/>
        </w:numPr>
        <w:ind w:left="-360" w:firstLine="0"/>
        <w:jc w:val="both"/>
        <w:rPr>
          <w:rStyle w:val="13pt"/>
          <w:rFonts w:ascii="Times New Roman" w:hAnsi="Times New Roman"/>
          <w:sz w:val="28"/>
          <w:szCs w:val="28"/>
        </w:rPr>
      </w:pPr>
      <w:r w:rsidRPr="00B02E8A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обнародования и подлежит размещению на сайте администрации </w:t>
      </w:r>
      <w:r w:rsidR="00B02E8A" w:rsidRPr="00B02E8A">
        <w:rPr>
          <w:rFonts w:ascii="Times New Roman" w:hAnsi="Times New Roman" w:cs="Times New Roman"/>
          <w:sz w:val="28"/>
          <w:szCs w:val="28"/>
        </w:rPr>
        <w:t>Николаевского</w:t>
      </w:r>
      <w:r w:rsidRPr="00B02E8A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02E8A">
        <w:rPr>
          <w:rStyle w:val="13pt"/>
          <w:rFonts w:ascii="Times New Roman" w:hAnsi="Times New Roman"/>
          <w:sz w:val="28"/>
          <w:szCs w:val="28"/>
        </w:rPr>
        <w:t xml:space="preserve">. </w:t>
      </w:r>
    </w:p>
    <w:p w:rsidR="00B77CE8" w:rsidRPr="00B02E8A" w:rsidRDefault="00B77CE8" w:rsidP="00B77CE8">
      <w:pPr>
        <w:pStyle w:val="ConsPlusNormal"/>
        <w:widowControl/>
        <w:ind w:left="-36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02E8A" w:rsidRPr="00B02E8A" w:rsidRDefault="00B02E8A" w:rsidP="00B02E8A">
      <w:pPr>
        <w:pStyle w:val="af7"/>
        <w:shd w:val="clear" w:color="auto" w:fill="FFFFFF"/>
        <w:spacing w:after="0"/>
        <w:ind w:left="-284" w:firstLine="142"/>
        <w:jc w:val="both"/>
        <w:rPr>
          <w:color w:val="000000"/>
          <w:sz w:val="28"/>
          <w:szCs w:val="28"/>
        </w:rPr>
      </w:pPr>
      <w:r w:rsidRPr="00B02E8A">
        <w:rPr>
          <w:sz w:val="28"/>
          <w:szCs w:val="28"/>
        </w:rPr>
        <w:lastRenderedPageBreak/>
        <w:t>3</w:t>
      </w:r>
      <w:r w:rsidR="009A0297" w:rsidRPr="00B02E8A">
        <w:rPr>
          <w:sz w:val="28"/>
          <w:szCs w:val="28"/>
        </w:rPr>
        <w:t xml:space="preserve">  </w:t>
      </w:r>
      <w:r w:rsidRPr="00B02E8A">
        <w:rPr>
          <w:color w:val="000000"/>
          <w:sz w:val="28"/>
          <w:szCs w:val="28"/>
        </w:rPr>
        <w:t>Контроль за исполнение настоящего решения возложить  на постоянную комиссию по бюджетной, налоговой и финансовой политике, собственности и экономическим вопросам, торговле и быту(Аминова М.З.)</w:t>
      </w:r>
    </w:p>
    <w:p w:rsidR="00B02E8A" w:rsidRPr="00B02E8A" w:rsidRDefault="00B02E8A" w:rsidP="00B02E8A">
      <w:pPr>
        <w:pStyle w:val="af8"/>
        <w:rPr>
          <w:color w:val="000000"/>
          <w:sz w:val="28"/>
          <w:szCs w:val="28"/>
        </w:rPr>
      </w:pPr>
    </w:p>
    <w:p w:rsidR="00B02E8A" w:rsidRPr="00B02E8A" w:rsidRDefault="00B02E8A" w:rsidP="00B02E8A">
      <w:pPr>
        <w:pStyle w:val="af7"/>
        <w:shd w:val="clear" w:color="auto" w:fill="FFFFFF"/>
        <w:spacing w:after="0"/>
        <w:jc w:val="both"/>
        <w:rPr>
          <w:color w:val="000000"/>
          <w:sz w:val="28"/>
          <w:szCs w:val="28"/>
        </w:rPr>
      </w:pPr>
    </w:p>
    <w:p w:rsidR="00B02E8A" w:rsidRDefault="00B02E8A" w:rsidP="00B02E8A">
      <w:pPr>
        <w:pStyle w:val="af7"/>
        <w:shd w:val="clear" w:color="auto" w:fill="FFFFFF"/>
        <w:spacing w:after="0"/>
        <w:ind w:left="142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3"/>
        <w:gridCol w:w="4849"/>
      </w:tblGrid>
      <w:tr w:rsidR="00B02E8A" w:rsidRPr="00601427" w:rsidTr="00ED627D">
        <w:tc>
          <w:tcPr>
            <w:tcW w:w="4928" w:type="dxa"/>
          </w:tcPr>
          <w:p w:rsidR="00B02E8A" w:rsidRDefault="00B02E8A" w:rsidP="00ED627D">
            <w:pPr>
              <w:pStyle w:val="printj"/>
              <w:spacing w:before="0" w:after="0"/>
              <w:rPr>
                <w:sz w:val="28"/>
                <w:szCs w:val="28"/>
              </w:rPr>
            </w:pPr>
            <w:r w:rsidRPr="00601427">
              <w:rPr>
                <w:sz w:val="28"/>
                <w:szCs w:val="28"/>
              </w:rPr>
              <w:t xml:space="preserve">Председатель Совета </w:t>
            </w:r>
          </w:p>
          <w:p w:rsidR="00B02E8A" w:rsidRPr="00601427" w:rsidRDefault="00B02E8A" w:rsidP="00ED627D">
            <w:pPr>
              <w:pStyle w:val="printj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депутатов сельсовета</w:t>
            </w:r>
            <w:r w:rsidRPr="00601427">
              <w:rPr>
                <w:sz w:val="28"/>
                <w:szCs w:val="28"/>
              </w:rPr>
              <w:t xml:space="preserve">    </w:t>
            </w:r>
          </w:p>
          <w:p w:rsidR="00B02E8A" w:rsidRPr="00601427" w:rsidRDefault="00B02E8A" w:rsidP="00ED62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601427">
              <w:rPr>
                <w:sz w:val="28"/>
                <w:szCs w:val="28"/>
              </w:rPr>
              <w:t xml:space="preserve">              Р.Н.Хисамутдинова</w:t>
            </w:r>
          </w:p>
        </w:tc>
        <w:tc>
          <w:tcPr>
            <w:tcW w:w="5103" w:type="dxa"/>
          </w:tcPr>
          <w:p w:rsidR="00B02E8A" w:rsidRDefault="00B02E8A" w:rsidP="00ED627D">
            <w:pPr>
              <w:jc w:val="both"/>
              <w:rPr>
                <w:sz w:val="28"/>
                <w:szCs w:val="28"/>
              </w:rPr>
            </w:pPr>
            <w:r w:rsidRPr="00601427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Николаевского</w:t>
            </w:r>
          </w:p>
          <w:p w:rsidR="00B02E8A" w:rsidRPr="00601427" w:rsidRDefault="00B02E8A" w:rsidP="00ED62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сельсовета</w:t>
            </w:r>
          </w:p>
          <w:p w:rsidR="00B02E8A" w:rsidRDefault="00B02E8A" w:rsidP="00ED627D">
            <w:pPr>
              <w:jc w:val="both"/>
              <w:rPr>
                <w:sz w:val="28"/>
                <w:szCs w:val="28"/>
              </w:rPr>
            </w:pPr>
            <w:r w:rsidRPr="00601427">
              <w:rPr>
                <w:sz w:val="28"/>
                <w:szCs w:val="28"/>
              </w:rPr>
              <w:t xml:space="preserve">                               А.С.Ишкуватова</w:t>
            </w:r>
          </w:p>
          <w:p w:rsidR="00B02E8A" w:rsidRPr="00601427" w:rsidRDefault="00B02E8A" w:rsidP="00ED627D">
            <w:pPr>
              <w:jc w:val="both"/>
              <w:rPr>
                <w:sz w:val="28"/>
                <w:szCs w:val="28"/>
              </w:rPr>
            </w:pPr>
          </w:p>
        </w:tc>
      </w:tr>
    </w:tbl>
    <w:p w:rsidR="00B02E8A" w:rsidRDefault="00B02E8A" w:rsidP="00B02E8A">
      <w:pPr>
        <w:ind w:left="1410"/>
        <w:jc w:val="both"/>
      </w:pPr>
    </w:p>
    <w:p w:rsidR="009A0297" w:rsidRPr="009A0297" w:rsidRDefault="009A0297" w:rsidP="00B02E8A">
      <w:pPr>
        <w:pStyle w:val="ConsPlusNormal"/>
        <w:widowControl/>
        <w:ind w:left="-360" w:firstLine="0"/>
        <w:jc w:val="both"/>
        <w:rPr>
          <w:sz w:val="28"/>
          <w:szCs w:val="28"/>
        </w:rPr>
      </w:pPr>
      <w:r w:rsidRPr="009A0297">
        <w:rPr>
          <w:sz w:val="28"/>
          <w:szCs w:val="28"/>
        </w:rPr>
        <w:t xml:space="preserve">                                       </w:t>
      </w:r>
    </w:p>
    <w:p w:rsidR="009A0297" w:rsidRPr="009A0297" w:rsidRDefault="009A0297" w:rsidP="009A0297">
      <w:pPr>
        <w:ind w:left="-360"/>
        <w:jc w:val="both"/>
        <w:rPr>
          <w:sz w:val="28"/>
          <w:szCs w:val="28"/>
        </w:rPr>
      </w:pPr>
      <w:r w:rsidRPr="009A0297">
        <w:rPr>
          <w:sz w:val="28"/>
          <w:szCs w:val="28"/>
        </w:rPr>
        <w:t xml:space="preserve">                                                    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022"/>
      </w:tblGrid>
      <w:tr w:rsidR="00FF1853" w:rsidRPr="009A0297">
        <w:tc>
          <w:tcPr>
            <w:tcW w:w="1548" w:type="dxa"/>
          </w:tcPr>
          <w:p w:rsidR="00FF1853" w:rsidRPr="009A0297" w:rsidRDefault="00FF1853" w:rsidP="00F47D06">
            <w:pPr>
              <w:jc w:val="both"/>
              <w:rPr>
                <w:sz w:val="28"/>
                <w:szCs w:val="28"/>
              </w:rPr>
            </w:pPr>
            <w:r w:rsidRPr="009A0297">
              <w:rPr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FF1853" w:rsidRPr="009A0297" w:rsidRDefault="009A0297" w:rsidP="00F47D06">
            <w:pPr>
              <w:jc w:val="both"/>
              <w:rPr>
                <w:sz w:val="28"/>
                <w:szCs w:val="28"/>
              </w:rPr>
            </w:pPr>
            <w:r w:rsidRPr="009A0297">
              <w:rPr>
                <w:sz w:val="28"/>
                <w:szCs w:val="28"/>
              </w:rPr>
              <w:t xml:space="preserve">депутатам - </w:t>
            </w:r>
            <w:r w:rsidR="00A413AB">
              <w:rPr>
                <w:sz w:val="28"/>
                <w:szCs w:val="28"/>
              </w:rPr>
              <w:t xml:space="preserve">  </w:t>
            </w:r>
            <w:r w:rsidR="00FF1853" w:rsidRPr="009A0297">
              <w:rPr>
                <w:sz w:val="28"/>
                <w:szCs w:val="28"/>
              </w:rPr>
              <w:t>, прокуратуре района, места для обнародования НПА, официальный сайт администрации сельсовета, в дело</w:t>
            </w:r>
          </w:p>
        </w:tc>
      </w:tr>
    </w:tbl>
    <w:p w:rsidR="00CC207B" w:rsidRPr="009A0297" w:rsidRDefault="00CC207B" w:rsidP="00EF3BD7">
      <w:pPr>
        <w:jc w:val="both"/>
      </w:pPr>
    </w:p>
    <w:sectPr w:rsidR="00CC207B" w:rsidRPr="009A0297" w:rsidSect="00942FE1">
      <w:footerReference w:type="default" r:id="rId8"/>
      <w:pgSz w:w="11907" w:h="16840" w:code="9"/>
      <w:pgMar w:top="993" w:right="850" w:bottom="993" w:left="1701" w:header="709" w:footer="709" w:gutter="0"/>
      <w:pgNumType w:start="1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2F4" w:rsidRDefault="005242F4">
      <w:r>
        <w:separator/>
      </w:r>
    </w:p>
  </w:endnote>
  <w:endnote w:type="continuationSeparator" w:id="0">
    <w:p w:rsidR="005242F4" w:rsidRDefault="00524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3AB" w:rsidRDefault="00A413AB">
    <w:pPr>
      <w:ind w:left="3540" w:firstLine="708"/>
    </w:pPr>
    <w:r>
      <w:rPr>
        <w:rStyle w:val="a3"/>
      </w:rPr>
      <w:t xml:space="preserve">  </w:t>
    </w: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042BAE">
      <w:rPr>
        <w:rStyle w:val="a3"/>
        <w:noProof/>
      </w:rPr>
      <w:t>2</w:t>
    </w:r>
    <w:r>
      <w:rPr>
        <w:rStyle w:val="a3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2F4" w:rsidRDefault="005242F4">
      <w:r>
        <w:separator/>
      </w:r>
    </w:p>
  </w:footnote>
  <w:footnote w:type="continuationSeparator" w:id="0">
    <w:p w:rsidR="005242F4" w:rsidRDefault="00524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B3D09"/>
    <w:multiLevelType w:val="hybridMultilevel"/>
    <w:tmpl w:val="B3AE92A2"/>
    <w:lvl w:ilvl="0" w:tplc="04190011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6233D9"/>
    <w:multiLevelType w:val="hybridMultilevel"/>
    <w:tmpl w:val="419212F6"/>
    <w:lvl w:ilvl="0" w:tplc="04190011">
      <w:start w:val="3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EE47DA"/>
    <w:multiLevelType w:val="hybridMultilevel"/>
    <w:tmpl w:val="59769770"/>
    <w:lvl w:ilvl="0" w:tplc="35464102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3B9EB00E">
      <w:numFmt w:val="none"/>
      <w:lvlText w:val=""/>
      <w:lvlJc w:val="left"/>
      <w:pPr>
        <w:tabs>
          <w:tab w:val="num" w:pos="3196"/>
        </w:tabs>
      </w:pPr>
    </w:lvl>
    <w:lvl w:ilvl="2" w:tplc="7A18803C">
      <w:numFmt w:val="none"/>
      <w:lvlText w:val=""/>
      <w:lvlJc w:val="left"/>
      <w:pPr>
        <w:tabs>
          <w:tab w:val="num" w:pos="3196"/>
        </w:tabs>
      </w:pPr>
    </w:lvl>
    <w:lvl w:ilvl="3" w:tplc="F4167990">
      <w:numFmt w:val="none"/>
      <w:lvlText w:val=""/>
      <w:lvlJc w:val="left"/>
      <w:pPr>
        <w:tabs>
          <w:tab w:val="num" w:pos="3196"/>
        </w:tabs>
      </w:pPr>
    </w:lvl>
    <w:lvl w:ilvl="4" w:tplc="1278DF0A">
      <w:numFmt w:val="none"/>
      <w:lvlText w:val=""/>
      <w:lvlJc w:val="left"/>
      <w:pPr>
        <w:tabs>
          <w:tab w:val="num" w:pos="3196"/>
        </w:tabs>
      </w:pPr>
    </w:lvl>
    <w:lvl w:ilvl="5" w:tplc="2CB0DCF4">
      <w:numFmt w:val="none"/>
      <w:lvlText w:val=""/>
      <w:lvlJc w:val="left"/>
      <w:pPr>
        <w:tabs>
          <w:tab w:val="num" w:pos="3196"/>
        </w:tabs>
      </w:pPr>
    </w:lvl>
    <w:lvl w:ilvl="6" w:tplc="0F360AA4">
      <w:numFmt w:val="none"/>
      <w:lvlText w:val=""/>
      <w:lvlJc w:val="left"/>
      <w:pPr>
        <w:tabs>
          <w:tab w:val="num" w:pos="3196"/>
        </w:tabs>
      </w:pPr>
    </w:lvl>
    <w:lvl w:ilvl="7" w:tplc="A0FC9040">
      <w:numFmt w:val="none"/>
      <w:lvlText w:val=""/>
      <w:lvlJc w:val="left"/>
      <w:pPr>
        <w:tabs>
          <w:tab w:val="num" w:pos="3196"/>
        </w:tabs>
      </w:pPr>
    </w:lvl>
    <w:lvl w:ilvl="8" w:tplc="4BAC60DC">
      <w:numFmt w:val="none"/>
      <w:lvlText w:val=""/>
      <w:lvlJc w:val="left"/>
      <w:pPr>
        <w:tabs>
          <w:tab w:val="num" w:pos="3196"/>
        </w:tabs>
      </w:pPr>
    </w:lvl>
  </w:abstractNum>
  <w:abstractNum w:abstractNumId="3">
    <w:nsid w:val="09035C2B"/>
    <w:multiLevelType w:val="multilevel"/>
    <w:tmpl w:val="482AD0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E3715E"/>
    <w:multiLevelType w:val="multilevel"/>
    <w:tmpl w:val="09380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3008B5"/>
    <w:multiLevelType w:val="multilevel"/>
    <w:tmpl w:val="63541B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B23A1A"/>
    <w:multiLevelType w:val="hybridMultilevel"/>
    <w:tmpl w:val="F5FC4852"/>
    <w:lvl w:ilvl="0" w:tplc="A8FEA672">
      <w:start w:val="3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51F149B"/>
    <w:multiLevelType w:val="singleLevel"/>
    <w:tmpl w:val="67D00E12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8">
    <w:nsid w:val="35286E7B"/>
    <w:multiLevelType w:val="singleLevel"/>
    <w:tmpl w:val="6498B0A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5ACF7FBC"/>
    <w:multiLevelType w:val="hybridMultilevel"/>
    <w:tmpl w:val="ED649E30"/>
    <w:lvl w:ilvl="0" w:tplc="371EE98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51E03A3"/>
    <w:multiLevelType w:val="multilevel"/>
    <w:tmpl w:val="2E4465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70222B4A"/>
    <w:multiLevelType w:val="hybridMultilevel"/>
    <w:tmpl w:val="33A23BDC"/>
    <w:lvl w:ilvl="0" w:tplc="01C413A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23A5B5D"/>
    <w:multiLevelType w:val="hybridMultilevel"/>
    <w:tmpl w:val="04B8741A"/>
    <w:lvl w:ilvl="0" w:tplc="4B0204E4">
      <w:start w:val="3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67B0E12"/>
    <w:multiLevelType w:val="hybridMultilevel"/>
    <w:tmpl w:val="73D4F72C"/>
    <w:lvl w:ilvl="0" w:tplc="9164161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4">
    <w:nsid w:val="76B72737"/>
    <w:multiLevelType w:val="hybridMultilevel"/>
    <w:tmpl w:val="5A446D86"/>
    <w:lvl w:ilvl="0" w:tplc="04190011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803656D"/>
    <w:multiLevelType w:val="hybridMultilevel"/>
    <w:tmpl w:val="AB3496F6"/>
    <w:lvl w:ilvl="0" w:tplc="0419001B">
      <w:start w:val="1"/>
      <w:numFmt w:val="lowerRoman"/>
      <w:lvlText w:val="%1."/>
      <w:lvlJc w:val="righ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1"/>
  </w:num>
  <w:num w:numId="5">
    <w:abstractNumId w:val="12"/>
  </w:num>
  <w:num w:numId="6">
    <w:abstractNumId w:val="13"/>
  </w:num>
  <w:num w:numId="7">
    <w:abstractNumId w:val="0"/>
  </w:num>
  <w:num w:numId="8">
    <w:abstractNumId w:val="15"/>
  </w:num>
  <w:num w:numId="9">
    <w:abstractNumId w:val="14"/>
  </w:num>
  <w:num w:numId="10">
    <w:abstractNumId w:val="1"/>
  </w:num>
  <w:num w:numId="11">
    <w:abstractNumId w:val="3"/>
  </w:num>
  <w:num w:numId="12">
    <w:abstractNumId w:val="4"/>
  </w:num>
  <w:num w:numId="13">
    <w:abstractNumId w:val="5"/>
  </w:num>
  <w:num w:numId="14">
    <w:abstractNumId w:val="2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62"/>
    <w:rsid w:val="0001194C"/>
    <w:rsid w:val="00017CDC"/>
    <w:rsid w:val="0002046C"/>
    <w:rsid w:val="00024B48"/>
    <w:rsid w:val="00030D4C"/>
    <w:rsid w:val="000364FE"/>
    <w:rsid w:val="00042BAE"/>
    <w:rsid w:val="000448B0"/>
    <w:rsid w:val="00045914"/>
    <w:rsid w:val="00046C6A"/>
    <w:rsid w:val="00052625"/>
    <w:rsid w:val="00060113"/>
    <w:rsid w:val="00060202"/>
    <w:rsid w:val="000608D4"/>
    <w:rsid w:val="00062451"/>
    <w:rsid w:val="00067ECA"/>
    <w:rsid w:val="00073821"/>
    <w:rsid w:val="00081132"/>
    <w:rsid w:val="00096713"/>
    <w:rsid w:val="000A549B"/>
    <w:rsid w:val="000A56C7"/>
    <w:rsid w:val="000A70FB"/>
    <w:rsid w:val="000A78B2"/>
    <w:rsid w:val="000C27A1"/>
    <w:rsid w:val="000D1915"/>
    <w:rsid w:val="000E00F4"/>
    <w:rsid w:val="000E728D"/>
    <w:rsid w:val="000F039F"/>
    <w:rsid w:val="000F2737"/>
    <w:rsid w:val="000F5B9B"/>
    <w:rsid w:val="00106D5A"/>
    <w:rsid w:val="00140ED0"/>
    <w:rsid w:val="00143EB9"/>
    <w:rsid w:val="00145C97"/>
    <w:rsid w:val="00152E6E"/>
    <w:rsid w:val="00180FF3"/>
    <w:rsid w:val="00181AC0"/>
    <w:rsid w:val="00192BE8"/>
    <w:rsid w:val="001943E8"/>
    <w:rsid w:val="00194673"/>
    <w:rsid w:val="001A4D9B"/>
    <w:rsid w:val="001B2318"/>
    <w:rsid w:val="001B292D"/>
    <w:rsid w:val="001B7002"/>
    <w:rsid w:val="001C68E8"/>
    <w:rsid w:val="001C7F1D"/>
    <w:rsid w:val="001D6BAC"/>
    <w:rsid w:val="001D7252"/>
    <w:rsid w:val="001F2C1C"/>
    <w:rsid w:val="001F59D0"/>
    <w:rsid w:val="00206A7B"/>
    <w:rsid w:val="00211F76"/>
    <w:rsid w:val="00215B7A"/>
    <w:rsid w:val="0022396C"/>
    <w:rsid w:val="00225074"/>
    <w:rsid w:val="00225BAB"/>
    <w:rsid w:val="00232B64"/>
    <w:rsid w:val="0024282A"/>
    <w:rsid w:val="00250DD5"/>
    <w:rsid w:val="00252477"/>
    <w:rsid w:val="00252C1B"/>
    <w:rsid w:val="00262440"/>
    <w:rsid w:val="002658CF"/>
    <w:rsid w:val="002700BB"/>
    <w:rsid w:val="0028167F"/>
    <w:rsid w:val="00297278"/>
    <w:rsid w:val="002A1B3E"/>
    <w:rsid w:val="002A1D0A"/>
    <w:rsid w:val="002A39B5"/>
    <w:rsid w:val="002B4047"/>
    <w:rsid w:val="002C34B0"/>
    <w:rsid w:val="002D20E3"/>
    <w:rsid w:val="002D3AA5"/>
    <w:rsid w:val="002D3B93"/>
    <w:rsid w:val="002E2D7F"/>
    <w:rsid w:val="002E5D8F"/>
    <w:rsid w:val="002F20F0"/>
    <w:rsid w:val="002F7F2D"/>
    <w:rsid w:val="003014C3"/>
    <w:rsid w:val="003040EA"/>
    <w:rsid w:val="00304410"/>
    <w:rsid w:val="00311054"/>
    <w:rsid w:val="00315AF7"/>
    <w:rsid w:val="003170A1"/>
    <w:rsid w:val="00330ABE"/>
    <w:rsid w:val="00332EA0"/>
    <w:rsid w:val="0033786B"/>
    <w:rsid w:val="0034097F"/>
    <w:rsid w:val="00345073"/>
    <w:rsid w:val="003473CB"/>
    <w:rsid w:val="00362234"/>
    <w:rsid w:val="00362DDD"/>
    <w:rsid w:val="00366031"/>
    <w:rsid w:val="00373079"/>
    <w:rsid w:val="00376649"/>
    <w:rsid w:val="00377982"/>
    <w:rsid w:val="00387CD2"/>
    <w:rsid w:val="00390871"/>
    <w:rsid w:val="00396257"/>
    <w:rsid w:val="003A6911"/>
    <w:rsid w:val="003C3A8B"/>
    <w:rsid w:val="003C5E19"/>
    <w:rsid w:val="003C6C0C"/>
    <w:rsid w:val="003D5235"/>
    <w:rsid w:val="003E316F"/>
    <w:rsid w:val="003F0A2F"/>
    <w:rsid w:val="003F10D9"/>
    <w:rsid w:val="003F163D"/>
    <w:rsid w:val="00405577"/>
    <w:rsid w:val="0041099B"/>
    <w:rsid w:val="00412304"/>
    <w:rsid w:val="004142A2"/>
    <w:rsid w:val="0041499E"/>
    <w:rsid w:val="00427BF1"/>
    <w:rsid w:val="00436AFA"/>
    <w:rsid w:val="0044138A"/>
    <w:rsid w:val="00444EAA"/>
    <w:rsid w:val="00453389"/>
    <w:rsid w:val="00456C41"/>
    <w:rsid w:val="0046270A"/>
    <w:rsid w:val="0047114B"/>
    <w:rsid w:val="00480734"/>
    <w:rsid w:val="00482937"/>
    <w:rsid w:val="00483AA5"/>
    <w:rsid w:val="00495661"/>
    <w:rsid w:val="004A5EDD"/>
    <w:rsid w:val="004B3950"/>
    <w:rsid w:val="004D48F5"/>
    <w:rsid w:val="004D52B2"/>
    <w:rsid w:val="004D662E"/>
    <w:rsid w:val="004E52CA"/>
    <w:rsid w:val="004F05F4"/>
    <w:rsid w:val="004F2550"/>
    <w:rsid w:val="0051119F"/>
    <w:rsid w:val="005242F4"/>
    <w:rsid w:val="005301DD"/>
    <w:rsid w:val="0053607E"/>
    <w:rsid w:val="00536AE5"/>
    <w:rsid w:val="00554423"/>
    <w:rsid w:val="00573EEF"/>
    <w:rsid w:val="005858BA"/>
    <w:rsid w:val="005B220B"/>
    <w:rsid w:val="005C40A5"/>
    <w:rsid w:val="005E24DC"/>
    <w:rsid w:val="005E3064"/>
    <w:rsid w:val="005E31FA"/>
    <w:rsid w:val="006061C9"/>
    <w:rsid w:val="00615377"/>
    <w:rsid w:val="006161E0"/>
    <w:rsid w:val="006165ED"/>
    <w:rsid w:val="00622F5A"/>
    <w:rsid w:val="006230AC"/>
    <w:rsid w:val="00640118"/>
    <w:rsid w:val="00642890"/>
    <w:rsid w:val="00650C00"/>
    <w:rsid w:val="00672359"/>
    <w:rsid w:val="00674C7E"/>
    <w:rsid w:val="00676334"/>
    <w:rsid w:val="00676DE4"/>
    <w:rsid w:val="00677DE7"/>
    <w:rsid w:val="00681F3A"/>
    <w:rsid w:val="00691960"/>
    <w:rsid w:val="00693228"/>
    <w:rsid w:val="006954D5"/>
    <w:rsid w:val="006A019D"/>
    <w:rsid w:val="006A59F9"/>
    <w:rsid w:val="006A701D"/>
    <w:rsid w:val="006E07C7"/>
    <w:rsid w:val="006F1739"/>
    <w:rsid w:val="006F2B9B"/>
    <w:rsid w:val="006F7162"/>
    <w:rsid w:val="00702659"/>
    <w:rsid w:val="00704BBB"/>
    <w:rsid w:val="0070596D"/>
    <w:rsid w:val="0070686F"/>
    <w:rsid w:val="00710CBE"/>
    <w:rsid w:val="00714389"/>
    <w:rsid w:val="007165D3"/>
    <w:rsid w:val="00722166"/>
    <w:rsid w:val="00724CF4"/>
    <w:rsid w:val="00726ECD"/>
    <w:rsid w:val="00727DC2"/>
    <w:rsid w:val="00731FED"/>
    <w:rsid w:val="00732B18"/>
    <w:rsid w:val="00744D52"/>
    <w:rsid w:val="0074717D"/>
    <w:rsid w:val="0075006A"/>
    <w:rsid w:val="0075043B"/>
    <w:rsid w:val="00753675"/>
    <w:rsid w:val="00763CC6"/>
    <w:rsid w:val="0076700B"/>
    <w:rsid w:val="007703D8"/>
    <w:rsid w:val="00772FA1"/>
    <w:rsid w:val="007911FD"/>
    <w:rsid w:val="00794C47"/>
    <w:rsid w:val="007950D7"/>
    <w:rsid w:val="00797A34"/>
    <w:rsid w:val="007A60A7"/>
    <w:rsid w:val="007B2F59"/>
    <w:rsid w:val="007B33CE"/>
    <w:rsid w:val="007B543D"/>
    <w:rsid w:val="007C1CC0"/>
    <w:rsid w:val="007C3190"/>
    <w:rsid w:val="007C5A3A"/>
    <w:rsid w:val="007C600C"/>
    <w:rsid w:val="007D3293"/>
    <w:rsid w:val="007D4CA1"/>
    <w:rsid w:val="007E0E9F"/>
    <w:rsid w:val="00815CEF"/>
    <w:rsid w:val="00817FE1"/>
    <w:rsid w:val="00820BAB"/>
    <w:rsid w:val="00837395"/>
    <w:rsid w:val="0084735B"/>
    <w:rsid w:val="0085109E"/>
    <w:rsid w:val="00852CF3"/>
    <w:rsid w:val="008625A7"/>
    <w:rsid w:val="0087475B"/>
    <w:rsid w:val="00891826"/>
    <w:rsid w:val="008928D2"/>
    <w:rsid w:val="008939F3"/>
    <w:rsid w:val="008A06C6"/>
    <w:rsid w:val="008B1FCD"/>
    <w:rsid w:val="008D0861"/>
    <w:rsid w:val="008D0DD6"/>
    <w:rsid w:val="008D1229"/>
    <w:rsid w:val="008D2D3C"/>
    <w:rsid w:val="008D4BB4"/>
    <w:rsid w:val="008E60C6"/>
    <w:rsid w:val="00902F4F"/>
    <w:rsid w:val="00903267"/>
    <w:rsid w:val="009109D9"/>
    <w:rsid w:val="00932E7D"/>
    <w:rsid w:val="00937750"/>
    <w:rsid w:val="009415A2"/>
    <w:rsid w:val="00942BCB"/>
    <w:rsid w:val="00942FE1"/>
    <w:rsid w:val="00981A7F"/>
    <w:rsid w:val="009868DD"/>
    <w:rsid w:val="00990D95"/>
    <w:rsid w:val="009A0297"/>
    <w:rsid w:val="009A7F1B"/>
    <w:rsid w:val="009B40B8"/>
    <w:rsid w:val="009B5FC0"/>
    <w:rsid w:val="009C6969"/>
    <w:rsid w:val="009D77E3"/>
    <w:rsid w:val="009F2F53"/>
    <w:rsid w:val="009F6200"/>
    <w:rsid w:val="00A01E1B"/>
    <w:rsid w:val="00A0226B"/>
    <w:rsid w:val="00A2179A"/>
    <w:rsid w:val="00A328FC"/>
    <w:rsid w:val="00A413AB"/>
    <w:rsid w:val="00A433A9"/>
    <w:rsid w:val="00A43538"/>
    <w:rsid w:val="00A4446A"/>
    <w:rsid w:val="00A44A60"/>
    <w:rsid w:val="00A51EE9"/>
    <w:rsid w:val="00A53259"/>
    <w:rsid w:val="00A55472"/>
    <w:rsid w:val="00A570BC"/>
    <w:rsid w:val="00A66046"/>
    <w:rsid w:val="00A70112"/>
    <w:rsid w:val="00A72658"/>
    <w:rsid w:val="00A726E7"/>
    <w:rsid w:val="00A7299C"/>
    <w:rsid w:val="00A84CE5"/>
    <w:rsid w:val="00A86423"/>
    <w:rsid w:val="00A9288B"/>
    <w:rsid w:val="00AA064E"/>
    <w:rsid w:val="00AA2C8F"/>
    <w:rsid w:val="00AA7B87"/>
    <w:rsid w:val="00AC5148"/>
    <w:rsid w:val="00AC5888"/>
    <w:rsid w:val="00AD0E84"/>
    <w:rsid w:val="00AD2E7E"/>
    <w:rsid w:val="00AE0836"/>
    <w:rsid w:val="00AE1ABB"/>
    <w:rsid w:val="00AE3CE6"/>
    <w:rsid w:val="00AE60BB"/>
    <w:rsid w:val="00AF2422"/>
    <w:rsid w:val="00B01F2E"/>
    <w:rsid w:val="00B02E8A"/>
    <w:rsid w:val="00B17EAB"/>
    <w:rsid w:val="00B2169B"/>
    <w:rsid w:val="00B217D9"/>
    <w:rsid w:val="00B36102"/>
    <w:rsid w:val="00B36FF4"/>
    <w:rsid w:val="00B37999"/>
    <w:rsid w:val="00B421C5"/>
    <w:rsid w:val="00B52CA7"/>
    <w:rsid w:val="00B55CBE"/>
    <w:rsid w:val="00B6364D"/>
    <w:rsid w:val="00B63B46"/>
    <w:rsid w:val="00B77CE8"/>
    <w:rsid w:val="00B825ED"/>
    <w:rsid w:val="00B8295E"/>
    <w:rsid w:val="00B905F4"/>
    <w:rsid w:val="00B9349B"/>
    <w:rsid w:val="00B96933"/>
    <w:rsid w:val="00BB22DA"/>
    <w:rsid w:val="00BB300D"/>
    <w:rsid w:val="00BB3E58"/>
    <w:rsid w:val="00BC674B"/>
    <w:rsid w:val="00BE5898"/>
    <w:rsid w:val="00BF39F2"/>
    <w:rsid w:val="00C0671B"/>
    <w:rsid w:val="00C10F02"/>
    <w:rsid w:val="00C11169"/>
    <w:rsid w:val="00C20346"/>
    <w:rsid w:val="00C27C49"/>
    <w:rsid w:val="00C31D57"/>
    <w:rsid w:val="00C3318A"/>
    <w:rsid w:val="00C41B46"/>
    <w:rsid w:val="00C60315"/>
    <w:rsid w:val="00C60578"/>
    <w:rsid w:val="00C653BD"/>
    <w:rsid w:val="00C70355"/>
    <w:rsid w:val="00C71064"/>
    <w:rsid w:val="00C71D6D"/>
    <w:rsid w:val="00C72FF8"/>
    <w:rsid w:val="00C94E01"/>
    <w:rsid w:val="00CA3811"/>
    <w:rsid w:val="00CC207B"/>
    <w:rsid w:val="00CC5060"/>
    <w:rsid w:val="00CC7284"/>
    <w:rsid w:val="00CC7D5F"/>
    <w:rsid w:val="00CD4282"/>
    <w:rsid w:val="00CD5544"/>
    <w:rsid w:val="00D034F9"/>
    <w:rsid w:val="00D03AE7"/>
    <w:rsid w:val="00D03BF3"/>
    <w:rsid w:val="00D14AB5"/>
    <w:rsid w:val="00D31A4D"/>
    <w:rsid w:val="00D34D1C"/>
    <w:rsid w:val="00D40231"/>
    <w:rsid w:val="00D40D33"/>
    <w:rsid w:val="00D468AE"/>
    <w:rsid w:val="00D566CD"/>
    <w:rsid w:val="00D575CA"/>
    <w:rsid w:val="00D577F7"/>
    <w:rsid w:val="00D804AB"/>
    <w:rsid w:val="00D810EB"/>
    <w:rsid w:val="00D84E4E"/>
    <w:rsid w:val="00D864F7"/>
    <w:rsid w:val="00D92E1C"/>
    <w:rsid w:val="00DA1C5A"/>
    <w:rsid w:val="00DB1871"/>
    <w:rsid w:val="00DB687E"/>
    <w:rsid w:val="00DC637E"/>
    <w:rsid w:val="00DC686D"/>
    <w:rsid w:val="00DD31A6"/>
    <w:rsid w:val="00DE32BC"/>
    <w:rsid w:val="00DE4896"/>
    <w:rsid w:val="00DE6A8B"/>
    <w:rsid w:val="00DF423A"/>
    <w:rsid w:val="00E10C21"/>
    <w:rsid w:val="00E11345"/>
    <w:rsid w:val="00E1642C"/>
    <w:rsid w:val="00E43B6A"/>
    <w:rsid w:val="00E4507F"/>
    <w:rsid w:val="00E6705E"/>
    <w:rsid w:val="00E70AAF"/>
    <w:rsid w:val="00E90BE1"/>
    <w:rsid w:val="00E91D94"/>
    <w:rsid w:val="00E92C27"/>
    <w:rsid w:val="00E97A39"/>
    <w:rsid w:val="00EC289A"/>
    <w:rsid w:val="00EC5EA9"/>
    <w:rsid w:val="00ED627D"/>
    <w:rsid w:val="00ED7E01"/>
    <w:rsid w:val="00EF0A99"/>
    <w:rsid w:val="00EF3BD7"/>
    <w:rsid w:val="00EF5DC9"/>
    <w:rsid w:val="00F02058"/>
    <w:rsid w:val="00F03303"/>
    <w:rsid w:val="00F0763E"/>
    <w:rsid w:val="00F1761F"/>
    <w:rsid w:val="00F17AE8"/>
    <w:rsid w:val="00F30608"/>
    <w:rsid w:val="00F330D9"/>
    <w:rsid w:val="00F4302F"/>
    <w:rsid w:val="00F47D06"/>
    <w:rsid w:val="00F85011"/>
    <w:rsid w:val="00F92F79"/>
    <w:rsid w:val="00FA054A"/>
    <w:rsid w:val="00FB460C"/>
    <w:rsid w:val="00FB7B82"/>
    <w:rsid w:val="00FC3608"/>
    <w:rsid w:val="00FD681F"/>
    <w:rsid w:val="00FE3615"/>
    <w:rsid w:val="00FE4D7D"/>
    <w:rsid w:val="00FF17E2"/>
    <w:rsid w:val="00FF1853"/>
    <w:rsid w:val="00FF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467135-1176-48F7-89DE-2BA5B1CDE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Текст документа"/>
    <w:basedOn w:val="a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paragraph" w:styleId="2">
    <w:name w:val="Body Text Indent 2"/>
    <w:basedOn w:val="a"/>
    <w:pPr>
      <w:ind w:firstLine="720"/>
      <w:jc w:val="both"/>
    </w:pPr>
    <w:rPr>
      <w:b/>
      <w:bCs/>
      <w:sz w:val="28"/>
      <w:szCs w:val="28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7">
    <w:name w:val="Ãëàâà èëè ðàçäåë"/>
    <w:basedOn w:val="a"/>
    <w:next w:val="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customStyle="1" w:styleId="a8">
    <w:name w:val="Òåêñò äîêóìåíòà"/>
    <w:basedOn w:val="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paragraph" w:styleId="a9">
    <w:name w:val="Body Text Indent"/>
    <w:basedOn w:val="a"/>
    <w:pPr>
      <w:ind w:firstLine="720"/>
      <w:jc w:val="both"/>
    </w:pPr>
    <w:rPr>
      <w:color w:val="FF0000"/>
      <w:sz w:val="28"/>
      <w:szCs w:val="28"/>
    </w:rPr>
  </w:style>
  <w:style w:type="paragraph" w:customStyle="1" w:styleId="aa">
    <w:name w:val="Íàçâàíèå çàêîíà"/>
    <w:basedOn w:val="a"/>
    <w:next w:val="a8"/>
    <w:pPr>
      <w:suppressAutoHyphens/>
      <w:overflowPunct w:val="0"/>
      <w:autoSpaceDE w:val="0"/>
      <w:autoSpaceDN w:val="0"/>
      <w:adjustRightInd w:val="0"/>
      <w:spacing w:after="480"/>
      <w:jc w:val="center"/>
      <w:textAlignment w:val="baseline"/>
    </w:pPr>
    <w:rPr>
      <w:b/>
      <w:sz w:val="36"/>
      <w:szCs w:val="20"/>
    </w:rPr>
  </w:style>
  <w:style w:type="paragraph" w:styleId="ab">
    <w:name w:val="Balloon Text"/>
    <w:basedOn w:val="a"/>
    <w:semiHidden/>
    <w:rsid w:val="00396257"/>
    <w:rPr>
      <w:rFonts w:ascii="Tahoma" w:hAnsi="Tahoma" w:cs="Tahoma"/>
      <w:sz w:val="16"/>
      <w:szCs w:val="16"/>
    </w:rPr>
  </w:style>
  <w:style w:type="character" w:customStyle="1" w:styleId="ac">
    <w:name w:val="Гипертекстовая ссылка"/>
    <w:uiPriority w:val="99"/>
    <w:rsid w:val="0070596D"/>
    <w:rPr>
      <w:rFonts w:cs="Times New Roman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70596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e">
    <w:name w:val="Прижатый влево"/>
    <w:basedOn w:val="a"/>
    <w:next w:val="a"/>
    <w:uiPriority w:val="99"/>
    <w:rsid w:val="007059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Title"/>
    <w:basedOn w:val="a"/>
    <w:link w:val="af0"/>
    <w:uiPriority w:val="99"/>
    <w:qFormat/>
    <w:rsid w:val="0070596D"/>
    <w:pPr>
      <w:jc w:val="center"/>
    </w:pPr>
    <w:rPr>
      <w:b/>
      <w:sz w:val="28"/>
      <w:szCs w:val="20"/>
      <w:lang w:val="x-none" w:eastAsia="x-none"/>
    </w:rPr>
  </w:style>
  <w:style w:type="character" w:customStyle="1" w:styleId="af0">
    <w:name w:val="Название Знак"/>
    <w:link w:val="af"/>
    <w:uiPriority w:val="99"/>
    <w:rsid w:val="0070596D"/>
    <w:rPr>
      <w:rFonts w:eastAsia="Times New Roman"/>
      <w:b/>
      <w:sz w:val="28"/>
    </w:rPr>
  </w:style>
  <w:style w:type="paragraph" w:styleId="af1">
    <w:name w:val="Subtitle"/>
    <w:aliases w:val=" Знак"/>
    <w:basedOn w:val="a"/>
    <w:link w:val="af2"/>
    <w:uiPriority w:val="99"/>
    <w:qFormat/>
    <w:rsid w:val="0070596D"/>
    <w:pPr>
      <w:jc w:val="center"/>
    </w:pPr>
    <w:rPr>
      <w:b/>
      <w:sz w:val="44"/>
      <w:szCs w:val="20"/>
      <w:lang w:val="x-none" w:eastAsia="x-none"/>
    </w:rPr>
  </w:style>
  <w:style w:type="character" w:customStyle="1" w:styleId="af2">
    <w:name w:val="Подзаголовок Знак"/>
    <w:aliases w:val=" Знак Знак1"/>
    <w:link w:val="af1"/>
    <w:uiPriority w:val="99"/>
    <w:rsid w:val="0070596D"/>
    <w:rPr>
      <w:rFonts w:eastAsia="Times New Roman"/>
      <w:b/>
      <w:sz w:val="44"/>
    </w:rPr>
  </w:style>
  <w:style w:type="character" w:customStyle="1" w:styleId="af3">
    <w:name w:val="Цветовое выделение"/>
    <w:uiPriority w:val="99"/>
    <w:rsid w:val="00F85011"/>
    <w:rPr>
      <w:b/>
      <w:color w:val="26282F"/>
    </w:rPr>
  </w:style>
  <w:style w:type="paragraph" w:styleId="af4">
    <w:name w:val="No Spacing"/>
    <w:qFormat/>
    <w:rsid w:val="0028167F"/>
    <w:rPr>
      <w:rFonts w:ascii="Calibri" w:hAnsi="Calibri"/>
      <w:sz w:val="22"/>
      <w:szCs w:val="22"/>
    </w:rPr>
  </w:style>
  <w:style w:type="character" w:customStyle="1" w:styleId="ConsPlusNormal0">
    <w:name w:val="ConsPlusNormal Знак"/>
    <w:basedOn w:val="a0"/>
    <w:link w:val="ConsPlusNormal"/>
    <w:locked/>
    <w:rsid w:val="0028167F"/>
    <w:rPr>
      <w:rFonts w:ascii="Arial" w:hAnsi="Arial" w:cs="Arial"/>
      <w:lang w:val="ru-RU" w:eastAsia="ru-RU" w:bidi="ar-SA"/>
    </w:rPr>
  </w:style>
  <w:style w:type="character" w:customStyle="1" w:styleId="af5">
    <w:name w:val="Основной текст_"/>
    <w:basedOn w:val="a0"/>
    <w:link w:val="10"/>
    <w:rsid w:val="0028167F"/>
    <w:rPr>
      <w:sz w:val="25"/>
      <w:szCs w:val="25"/>
      <w:shd w:val="clear" w:color="auto" w:fill="FFFFFF"/>
      <w:lang w:bidi="ar-SA"/>
    </w:rPr>
  </w:style>
  <w:style w:type="paragraph" w:customStyle="1" w:styleId="10">
    <w:name w:val="Основной текст1"/>
    <w:basedOn w:val="a"/>
    <w:link w:val="af5"/>
    <w:rsid w:val="0028167F"/>
    <w:pPr>
      <w:widowControl w:val="0"/>
      <w:shd w:val="clear" w:color="auto" w:fill="FFFFFF"/>
      <w:spacing w:before="420" w:after="300" w:line="322" w:lineRule="exact"/>
    </w:pPr>
    <w:rPr>
      <w:sz w:val="25"/>
      <w:szCs w:val="25"/>
      <w:shd w:val="clear" w:color="auto" w:fill="FFFFFF"/>
      <w:lang w:val="ru-RU" w:eastAsia="ru-RU"/>
    </w:rPr>
  </w:style>
  <w:style w:type="character" w:styleId="af6">
    <w:name w:val="Hyperlink"/>
    <w:basedOn w:val="a0"/>
    <w:rsid w:val="00D804AB"/>
    <w:rPr>
      <w:color w:val="0000FF"/>
      <w:u w:val="single"/>
    </w:rPr>
  </w:style>
  <w:style w:type="character" w:customStyle="1" w:styleId="13pt">
    <w:name w:val="Основной текст + 13 pt"/>
    <w:basedOn w:val="af5"/>
    <w:rsid w:val="00D804AB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bidi="ar-SA"/>
    </w:rPr>
  </w:style>
  <w:style w:type="character" w:customStyle="1" w:styleId="blk">
    <w:name w:val="blk"/>
    <w:basedOn w:val="a0"/>
    <w:rsid w:val="00D804AB"/>
  </w:style>
  <w:style w:type="character" w:customStyle="1" w:styleId="7">
    <w:name w:val="Основной текст (7)_"/>
    <w:basedOn w:val="a0"/>
    <w:link w:val="70"/>
    <w:rsid w:val="00D804AB"/>
    <w:rPr>
      <w:b/>
      <w:bCs/>
      <w:sz w:val="25"/>
      <w:szCs w:val="25"/>
      <w:shd w:val="clear" w:color="auto" w:fill="FFFFFF"/>
      <w:lang w:bidi="ar-SA"/>
    </w:rPr>
  </w:style>
  <w:style w:type="paragraph" w:customStyle="1" w:styleId="70">
    <w:name w:val="Основной текст (7)"/>
    <w:basedOn w:val="a"/>
    <w:link w:val="7"/>
    <w:rsid w:val="00D804AB"/>
    <w:pPr>
      <w:widowControl w:val="0"/>
      <w:shd w:val="clear" w:color="auto" w:fill="FFFFFF"/>
      <w:spacing w:line="336" w:lineRule="exact"/>
      <w:ind w:hanging="1580"/>
      <w:jc w:val="center"/>
    </w:pPr>
    <w:rPr>
      <w:b/>
      <w:bCs/>
      <w:sz w:val="25"/>
      <w:szCs w:val="25"/>
      <w:shd w:val="clear" w:color="auto" w:fill="FFFFFF"/>
      <w:lang w:val="ru-RU" w:eastAsia="ru-RU"/>
    </w:rPr>
  </w:style>
  <w:style w:type="character" w:customStyle="1" w:styleId="713pt">
    <w:name w:val="Основной текст (7) + 13 pt"/>
    <w:basedOn w:val="7"/>
    <w:rsid w:val="00D804AB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bidi="ar-SA"/>
    </w:rPr>
  </w:style>
  <w:style w:type="character" w:customStyle="1" w:styleId="5">
    <w:name w:val="Заголовок №5_"/>
    <w:basedOn w:val="a0"/>
    <w:link w:val="50"/>
    <w:rsid w:val="00D804AB"/>
    <w:rPr>
      <w:b/>
      <w:bCs/>
      <w:sz w:val="26"/>
      <w:szCs w:val="26"/>
      <w:shd w:val="clear" w:color="auto" w:fill="FFFFFF"/>
      <w:lang w:bidi="ar-SA"/>
    </w:rPr>
  </w:style>
  <w:style w:type="paragraph" w:customStyle="1" w:styleId="50">
    <w:name w:val="Заголовок №5"/>
    <w:basedOn w:val="a"/>
    <w:link w:val="5"/>
    <w:rsid w:val="00D804AB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  <w:shd w:val="clear" w:color="auto" w:fill="FFFFFF"/>
      <w:lang w:val="ru-RU" w:eastAsia="ru-RU"/>
    </w:rPr>
  </w:style>
  <w:style w:type="paragraph" w:customStyle="1" w:styleId="printj">
    <w:name w:val="printj"/>
    <w:basedOn w:val="a"/>
    <w:rsid w:val="00B02E8A"/>
    <w:pPr>
      <w:spacing w:before="144" w:after="288"/>
      <w:jc w:val="both"/>
    </w:pPr>
  </w:style>
  <w:style w:type="paragraph" w:styleId="af7">
    <w:name w:val="Normal (Web)"/>
    <w:basedOn w:val="a"/>
    <w:rsid w:val="00B02E8A"/>
    <w:pPr>
      <w:spacing w:after="288"/>
    </w:pPr>
    <w:rPr>
      <w:rFonts w:eastAsia="Calibri"/>
    </w:rPr>
  </w:style>
  <w:style w:type="paragraph" w:styleId="af8">
    <w:name w:val="List Paragraph"/>
    <w:basedOn w:val="a"/>
    <w:uiPriority w:val="34"/>
    <w:qFormat/>
    <w:rsid w:val="00B02E8A"/>
    <w:pPr>
      <w:ind w:left="708"/>
    </w:pPr>
  </w:style>
  <w:style w:type="paragraph" w:customStyle="1" w:styleId="11">
    <w:name w:val="Без интервала1"/>
    <w:rsid w:val="00E4507F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5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МОДЕЛЬНОЕ ПОЛОЖЕНИЕ О БЮДЖЕТНОМ ПРОЦЕССЕ В МУНИЦИПАЛЬНОМ ОБРАЗОВАНИИ</vt:lpstr>
    </vt:vector>
  </TitlesOfParts>
  <Company>Reanimator Extreme Edition</Company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МОДЕЛЬНОЕ ПОЛОЖЕНИЕ О БЮДЖЕТНОМ ПРОЦЕССЕ В МУНИЦИПАЛЬНОМ ОБРАЗОВАНИИ</dc:title>
  <dc:subject/>
  <dc:creator>Пользователь</dc:creator>
  <cp:keywords/>
  <cp:lastModifiedBy>Пользователь Windows</cp:lastModifiedBy>
  <cp:revision>2</cp:revision>
  <cp:lastPrinted>2019-12-23T07:15:00Z</cp:lastPrinted>
  <dcterms:created xsi:type="dcterms:W3CDTF">2020-05-06T05:24:00Z</dcterms:created>
  <dcterms:modified xsi:type="dcterms:W3CDTF">2020-05-06T05:24:00Z</dcterms:modified>
</cp:coreProperties>
</file>